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6F66D3">
        <w:rPr>
          <w:b/>
        </w:rPr>
        <w:t>6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AC71BD">
        <w:t>dvivietė</w:t>
      </w:r>
      <w:r>
        <w:t xml:space="preserve"> </w:t>
      </w:r>
      <w:r w:rsidR="006F66D3">
        <w:t>kanoja</w:t>
      </w:r>
      <w:r>
        <w:t xml:space="preserve"> (</w:t>
      </w:r>
      <w:r w:rsidR="006F66D3">
        <w:t>žalios</w:t>
      </w:r>
      <w:r>
        <w:t xml:space="preserve"> spalvos), </w:t>
      </w:r>
      <w:proofErr w:type="spellStart"/>
      <w:r>
        <w:t>inv</w:t>
      </w:r>
      <w:proofErr w:type="spellEnd"/>
      <w:r>
        <w:t>. Nr.</w:t>
      </w:r>
      <w:r w:rsidR="00AC71BD">
        <w:t>1630</w:t>
      </w:r>
      <w:r w:rsidR="006F66D3">
        <w:t>048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6F66D3">
        <w:t>dvivietė</w:t>
      </w:r>
      <w:r>
        <w:t xml:space="preserve"> </w:t>
      </w:r>
      <w:r w:rsidR="006F66D3">
        <w:t>plastikinė kanoja</w:t>
      </w:r>
      <w:r>
        <w:t xml:space="preserve">, spalva </w:t>
      </w:r>
      <w:r w:rsidR="00885649">
        <w:t xml:space="preserve">- </w:t>
      </w:r>
      <w:r w:rsidR="006F66D3">
        <w:t>žalia</w:t>
      </w:r>
      <w:r>
        <w:t xml:space="preserve">, korpusas apibraižytas, </w:t>
      </w:r>
      <w:r w:rsidR="006F66D3">
        <w:t>nėra daiktadėžės dangčio</w:t>
      </w:r>
      <w:r w:rsidR="00AC71BD">
        <w:t xml:space="preserve">, </w:t>
      </w:r>
      <w:r w:rsidR="006F66D3">
        <w:t>taisytas</w:t>
      </w:r>
      <w:r w:rsidR="00AC71BD">
        <w:t xml:space="preserve"> dugnas</w:t>
      </w:r>
      <w:r w:rsidR="006F66D3">
        <w:t>, trūksta vienos transportavimo rankenos.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203236" w:rsidRDefault="00B242CF" w:rsidP="00203236">
      <w:r>
        <w:t xml:space="preserve">5. Pradinė pardavimo kaina (skaičiais ir žodžiu): </w:t>
      </w:r>
      <w:r w:rsidR="00203236">
        <w:t>4</w:t>
      </w:r>
      <w:r w:rsidR="00AC71BD">
        <w:t>0</w:t>
      </w:r>
      <w:r>
        <w:t xml:space="preserve"> Eur (</w:t>
      </w:r>
      <w:r w:rsidR="00203236">
        <w:t>keturiasdešimt</w:t>
      </w:r>
      <w:r>
        <w:t xml:space="preserve"> eurų).</w:t>
      </w:r>
      <w:r w:rsidR="00203236">
        <w:t xml:space="preserve"> </w:t>
      </w:r>
      <w:r w:rsidR="00203236">
        <w:t xml:space="preserve">Minimalus kainos didinimo intervalas – </w:t>
      </w:r>
      <w:r w:rsidR="00203236">
        <w:rPr>
          <w:b/>
          <w:bCs/>
          <w:u w:val="single"/>
        </w:rPr>
        <w:t>10 Eur (dešimt eurų)</w:t>
      </w:r>
      <w:r w:rsidR="00203236">
        <w:t>.</w:t>
      </w:r>
    </w:p>
    <w:p w:rsidR="00203236" w:rsidRDefault="00203236" w:rsidP="00203236"/>
    <w:p w:rsidR="00B242CF" w:rsidRDefault="00B242CF" w:rsidP="00B242CF">
      <w:bookmarkStart w:id="0" w:name="_GoBack"/>
      <w:bookmarkEnd w:id="0"/>
    </w:p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203236"/>
    <w:rsid w:val="00465F58"/>
    <w:rsid w:val="006F66D3"/>
    <w:rsid w:val="00767644"/>
    <w:rsid w:val="00885649"/>
    <w:rsid w:val="00991C52"/>
    <w:rsid w:val="00AC71BD"/>
    <w:rsid w:val="00AE65E4"/>
    <w:rsid w:val="00B242CF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15A6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2019-10-22T08:13:00Z</cp:lastPrinted>
  <dcterms:created xsi:type="dcterms:W3CDTF">2019-10-21T10:41:00Z</dcterms:created>
  <dcterms:modified xsi:type="dcterms:W3CDTF">2019-10-22T08:13:00Z</dcterms:modified>
</cp:coreProperties>
</file>